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 #АСУНЦВытегра занял второе место в личномпервенстве в VII-летней Спартакиаде пенсионеров и ветерановВологодской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 #АСУНЦВытегра занял второе место в личном первенстве вVII-летней Спартакиаде пенсионеров и ветеранов Вологодскойобласти.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Работник#АСУНЦВытегра занял второе место в личном первенстве в VII-летнейСпартакиаде пенсионеров и ветеранов Вологодской области.</w:t>
            </w:r>
            <w:br/>
            <w:br/>
            <w:r>
              <w:rPr/>
              <w:t xml:space="preserve">С 5 по 8 августа 2021 года в г. Вологде проходила VII-летняяСпартакиада пенсионеров и ветеранов Вологодской области, в которойприняли участие более 300 человек, в том числе и работник ФГКУ«АСУНЦ «Вытегра» - опытный спасатель с 20-летним стажем ПереваловВиктор Владимирович, который в настоящее время, находясь на пенсии,продолжает свою трудовую деятельность в учреждении.</w:t>
            </w:r>
            <w:br/>
            <w:br/>
            <w:r>
              <w:rPr/>
              <w:t xml:space="preserve">Виктор Владимирович ведет здоровый образ жизни и принимает активноеучастие в районных соревнованиях, например, в 2019 году в личномзачете по плаванию он занял первое место среди трудовых коллективовВытегорского района.</w:t>
            </w:r>
            <w:br/>
            <w:br/>
            <w:r>
              <w:rPr/>
              <w:t xml:space="preserve">Вот и в этой Спартакиаде Виктор Владимирович показал себя достойно,заняв 2 место на дистанции 50 метров в возрастной группе мужчин до70 лет.</w:t>
            </w:r>
            <w:br/>
            <w:br/>
            <w:r>
              <w:rPr/>
              <w:t xml:space="preserve">Поздравляем! 👏🏻Так держать!💪🏻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2025-12-16T07:47:15+03:00</dcterms:created>
  <dcterms:modified xsi:type="dcterms:W3CDTF">2025-12-16T07:47:15+03:00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