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Сегодняокончила обучение группа слушателей - будущих кинологов и ихчетвероногих напарников, которые с отличием прошли экзаменационныезадания и по итогу получили свидетельства о профессии "Проводник(вожатый) служебных собак 3 разряда (поисково-спасательнойслужбы)". </w:t>
            </w:r>
            <w:br/>
            <w:br/>
            <w:r>
              <w:rPr/>
              <w:t xml:space="preserve">Уже не первый раз преподавателем данной учебной программы являетсяАлександр Петрович Александров, который более 15 лет занимаетдолжность руководителя кинологической службы ПСО МЧС России поКалининградской области. За его плечами – бесценный опыт,передаваемый слушателям в рамках обучения. </w:t>
            </w:r>
            <w:br/>
            <w:br/>
            <w:r>
              <w:rPr/>
              <w:t xml:space="preserve">"Начинающим кинологам могу посоветовать терпения и большого желанияработать с собаками" - пожелал Александр Петрович обучившимся.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2026-03-19T21:17:22+03:00</dcterms:created>
  <dcterms:modified xsi:type="dcterms:W3CDTF">2026-03-19T21:17:22+03:00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